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76" w:after="0"/>
        <w:rPr/>
      </w:pPr>
      <w:r>
        <w:rPr/>
        <w:t>WORSHIP</w:t>
      </w:r>
      <w:r>
        <w:rPr>
          <w:spacing w:val="-13"/>
        </w:rPr>
        <w:t xml:space="preserve"> </w:t>
      </w:r>
      <w:r>
        <w:rPr>
          <w:spacing w:val="-2"/>
        </w:rPr>
        <w:t>QUESTIONNAIRE</w:t>
      </w:r>
    </w:p>
    <w:p>
      <w:pPr>
        <w:pStyle w:val="BodyText"/>
        <w:spacing w:lineRule="auto" w:line="259" w:before="196" w:after="0"/>
        <w:ind w:left="104" w:right="167"/>
        <w:rPr/>
      </w:pPr>
      <w:r>
        <w:rPr/>
        <w:t>This is a short questionnaire to get your feedback on worship at Fulwood. We would</w:t>
      </w:r>
      <w:r>
        <w:rPr>
          <w:spacing w:val="-3"/>
        </w:rPr>
        <w:t xml:space="preserve"> </w:t>
      </w:r>
      <w:r>
        <w:rPr/>
        <w:t>love</w:t>
      </w:r>
      <w:r>
        <w:rPr>
          <w:spacing w:val="-4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hear</w:t>
      </w:r>
      <w:r>
        <w:rPr>
          <w:spacing w:val="-3"/>
        </w:rPr>
        <w:t xml:space="preserve"> </w:t>
      </w:r>
      <w:r>
        <w:rPr/>
        <w:t>your</w:t>
      </w:r>
      <w:r>
        <w:rPr>
          <w:spacing w:val="-3"/>
        </w:rPr>
        <w:t xml:space="preserve"> </w:t>
      </w:r>
      <w:r>
        <w:rPr/>
        <w:t>views</w:t>
      </w:r>
      <w:r>
        <w:rPr>
          <w:spacing w:val="-4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help</w:t>
      </w:r>
      <w:r>
        <w:rPr>
          <w:spacing w:val="-3"/>
        </w:rPr>
        <w:t xml:space="preserve"> </w:t>
      </w:r>
      <w:r>
        <w:rPr/>
        <w:t>shape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future</w:t>
      </w:r>
      <w:r>
        <w:rPr>
          <w:spacing w:val="-4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worship.</w:t>
      </w:r>
      <w:r>
        <w:rPr>
          <w:spacing w:val="40"/>
        </w:rPr>
        <w:t xml:space="preserve"> </w:t>
      </w:r>
      <w:r>
        <w:rPr/>
        <w:t>It</w:t>
      </w:r>
      <w:r>
        <w:rPr>
          <w:spacing w:val="-4"/>
        </w:rPr>
        <w:t xml:space="preserve"> </w:t>
      </w:r>
      <w:r>
        <w:rPr/>
        <w:t>can</w:t>
      </w:r>
      <w:r>
        <w:rPr>
          <w:spacing w:val="-3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filled in anonymously or you may leave your details if you wish for a member of the Leadership team to contact you to discuss further. Please place completed questionnaires in the box by the hatch or this may be completed online.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</w:tabs>
        <w:spacing w:lineRule="auto" w:line="259" w:before="158" w:after="13"/>
        <w:ind w:hanging="360" w:left="823" w:right="1014"/>
        <w:jc w:val="left"/>
        <w:rPr>
          <w:sz w:val="32"/>
        </w:rPr>
      </w:pPr>
      <w:r>
        <w:rPr>
          <w:sz w:val="32"/>
        </w:rPr>
        <w:t>Please</w:t>
      </w:r>
      <w:r>
        <w:rPr>
          <w:spacing w:val="-7"/>
          <w:sz w:val="32"/>
        </w:rPr>
        <w:t xml:space="preserve"> </w:t>
      </w:r>
      <w:r>
        <w:rPr>
          <w:sz w:val="32"/>
        </w:rPr>
        <w:t>indicate</w:t>
      </w:r>
      <w:r>
        <w:rPr>
          <w:spacing w:val="-7"/>
          <w:sz w:val="32"/>
        </w:rPr>
        <w:t xml:space="preserve"> </w:t>
      </w:r>
      <w:r>
        <w:rPr>
          <w:sz w:val="32"/>
        </w:rPr>
        <w:t>the</w:t>
      </w:r>
      <w:r>
        <w:rPr>
          <w:spacing w:val="-7"/>
          <w:sz w:val="32"/>
        </w:rPr>
        <w:t xml:space="preserve"> </w:t>
      </w:r>
      <w:r>
        <w:rPr>
          <w:sz w:val="32"/>
        </w:rPr>
        <w:t>types</w:t>
      </w:r>
      <w:r>
        <w:rPr>
          <w:spacing w:val="-7"/>
          <w:sz w:val="32"/>
        </w:rPr>
        <w:t xml:space="preserve"> </w:t>
      </w:r>
      <w:r>
        <w:rPr>
          <w:sz w:val="32"/>
        </w:rPr>
        <w:t>of</w:t>
      </w:r>
      <w:r>
        <w:rPr>
          <w:spacing w:val="-12"/>
          <w:sz w:val="32"/>
        </w:rPr>
        <w:t xml:space="preserve"> </w:t>
      </w:r>
      <w:r>
        <w:rPr>
          <w:sz w:val="32"/>
        </w:rPr>
        <w:t>Worship</w:t>
      </w:r>
      <w:r>
        <w:rPr>
          <w:spacing w:val="-6"/>
          <w:sz w:val="32"/>
        </w:rPr>
        <w:t xml:space="preserve"> </w:t>
      </w:r>
      <w:r>
        <w:rPr>
          <w:sz w:val="32"/>
        </w:rPr>
        <w:t>at</w:t>
      </w:r>
      <w:r>
        <w:rPr>
          <w:spacing w:val="-7"/>
          <w:sz w:val="32"/>
        </w:rPr>
        <w:t xml:space="preserve"> </w:t>
      </w:r>
      <w:r>
        <w:rPr>
          <w:sz w:val="32"/>
        </w:rPr>
        <w:t>Fulwood</w:t>
      </w:r>
      <w:r>
        <w:rPr>
          <w:spacing w:val="-6"/>
          <w:sz w:val="32"/>
        </w:rPr>
        <w:t xml:space="preserve"> </w:t>
      </w:r>
      <w:r>
        <w:rPr>
          <w:sz w:val="32"/>
        </w:rPr>
        <w:t>that</w:t>
      </w:r>
      <w:r>
        <w:rPr>
          <w:spacing w:val="-7"/>
          <w:sz w:val="32"/>
        </w:rPr>
        <w:t xml:space="preserve"> </w:t>
      </w:r>
      <w:r>
        <w:rPr>
          <w:sz w:val="32"/>
        </w:rPr>
        <w:t>you</w:t>
      </w:r>
      <w:r>
        <w:rPr>
          <w:spacing w:val="-6"/>
          <w:sz w:val="32"/>
        </w:rPr>
        <w:t xml:space="preserve"> </w:t>
      </w:r>
      <w:r>
        <w:rPr>
          <w:sz w:val="32"/>
        </w:rPr>
        <w:t>are</w:t>
      </w:r>
      <w:r>
        <w:rPr>
          <w:spacing w:val="-7"/>
          <w:sz w:val="32"/>
        </w:rPr>
        <w:t xml:space="preserve"> </w:t>
      </w:r>
      <w:r>
        <w:rPr>
          <w:sz w:val="32"/>
        </w:rPr>
        <w:t>aware</w:t>
      </w:r>
      <w:r>
        <w:rPr>
          <w:spacing w:val="-7"/>
          <w:sz w:val="32"/>
        </w:rPr>
        <w:t xml:space="preserve"> </w:t>
      </w:r>
      <w:r>
        <w:rPr>
          <w:sz w:val="32"/>
        </w:rPr>
        <w:t>of. (Please print then place an ‘X’ in the box for all that apply)</w:t>
      </w:r>
    </w:p>
    <w:tbl>
      <w:tblPr>
        <w:tblW w:w="10640" w:type="dxa"/>
        <w:jc w:val="left"/>
        <w:tblInd w:w="1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660"/>
        <w:gridCol w:w="560"/>
        <w:gridCol w:w="2800"/>
        <w:gridCol w:w="560"/>
        <w:gridCol w:w="3460"/>
        <w:gridCol w:w="600"/>
      </w:tblGrid>
      <w:tr>
        <w:trPr>
          <w:trHeight w:val="375" w:hRule="atLeast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Altogether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worship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50" w:right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54" w:before="0" w:after="0"/>
              <w:ind w:hanging="0" w:left="113" w:right="0"/>
              <w:jc w:val="left"/>
              <w:rPr/>
            </w:pPr>
            <w:r>
              <w:rPr>
                <w:sz w:val="32"/>
              </w:rPr>
              <w:t>Sunday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Service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54"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54" w:before="0" w:after="0"/>
              <w:ind w:hanging="0" w:left="113" w:right="0"/>
              <w:jc w:val="left"/>
              <w:rPr>
                <w:sz w:val="32"/>
              </w:rPr>
            </w:pPr>
            <w:r>
              <w:rPr>
                <w:spacing w:val="-2"/>
                <w:sz w:val="32"/>
              </w:rPr>
              <w:t>Wednesday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Communion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hanging="0" w:left="0" w:right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7" w:hRule="atLeast"/>
        </w:trPr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Messy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Church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7" w:after="0"/>
              <w:ind w:hanging="0" w:left="113" w:right="0"/>
              <w:jc w:val="left"/>
              <w:rPr/>
            </w:pPr>
            <w:r>
              <w:rPr>
                <w:sz w:val="32"/>
              </w:rPr>
              <w:t>Breakfast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Church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hanging="0" w:left="0" w:right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7" w:after="0"/>
              <w:ind w:hanging="0" w:left="170" w:right="0"/>
              <w:jc w:val="left"/>
              <w:rPr>
                <w:sz w:val="32"/>
              </w:rPr>
            </w:pPr>
            <w:r>
              <w:rPr>
                <w:sz w:val="32"/>
              </w:rPr>
              <w:t>Café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style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worship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hanging="0" w:left="0" w:right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6" w:hRule="atLeast"/>
        </w:trPr>
        <w:tc>
          <w:tcPr>
            <w:tcW w:w="602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 xml:space="preserve">          </w:t>
            </w:r>
            <w:r>
              <w:rPr>
                <w:sz w:val="32"/>
              </w:rPr>
              <w:t>Alternative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 xml:space="preserve">church </w:t>
            </w:r>
            <w:r>
              <w:rPr>
                <w:sz w:val="32"/>
              </w:rPr>
              <w:t>@ Black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Bull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Pub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hanging="0" w:left="0" w:right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7" w:after="0"/>
              <w:ind w:hanging="0" w:left="170" w:right="0"/>
              <w:jc w:val="left"/>
              <w:rPr>
                <w:sz w:val="32"/>
              </w:rPr>
            </w:pPr>
            <w:r>
              <w:rPr>
                <w:sz w:val="32"/>
              </w:rPr>
              <w:t>Connexions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(Lego)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hanging="0" w:left="0" w:right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493" w:hRule="atLeast"/>
        </w:trPr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Bible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Study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Group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50" w:right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48" w:before="7" w:after="0"/>
              <w:ind w:hanging="0" w:left="113" w:right="0"/>
              <w:jc w:val="left"/>
              <w:rPr/>
            </w:pPr>
            <w:r>
              <w:rPr>
                <w:sz w:val="32"/>
              </w:rPr>
              <w:t>Prayer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Chain</w:t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hanging="0" w:left="0" w:right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48" w:before="7" w:after="0"/>
              <w:ind w:hanging="0" w:left="227" w:right="0"/>
              <w:jc w:val="left"/>
              <w:rPr>
                <w:sz w:val="32"/>
              </w:rPr>
            </w:pPr>
            <w:r>
              <w:rPr>
                <w:sz w:val="32"/>
              </w:rPr>
              <w:t>Forrest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Church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48" w:before="7" w:after="0"/>
              <w:ind w:hanging="0" w:left="0" w:right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</w:tr>
    </w:tbl>
    <w:p>
      <w:pPr>
        <w:pStyle w:val="BodyText"/>
        <w:spacing w:before="60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</w:tabs>
        <w:spacing w:lineRule="auto" w:line="240" w:before="0" w:after="0"/>
        <w:ind w:hanging="359" w:left="823" w:right="0"/>
        <w:jc w:val="left"/>
        <w:rPr>
          <w:sz w:val="32"/>
        </w:rPr>
      </w:pPr>
      <w:r>
        <w:rPr>
          <w:sz w:val="32"/>
        </w:rPr>
        <w:t>Looking</w:t>
      </w:r>
      <w:r>
        <w:rPr>
          <w:spacing w:val="-1"/>
          <w:sz w:val="32"/>
        </w:rPr>
        <w:t xml:space="preserve"> </w:t>
      </w:r>
      <w:r>
        <w:rPr>
          <w:sz w:val="32"/>
        </w:rPr>
        <w:t>at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types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z w:val="32"/>
        </w:rPr>
        <w:t>worship above,</w:t>
      </w:r>
      <w:r>
        <w:rPr>
          <w:spacing w:val="-1"/>
          <w:sz w:val="32"/>
        </w:rPr>
        <w:t xml:space="preserve"> </w:t>
      </w:r>
      <w:r>
        <w:rPr>
          <w:sz w:val="32"/>
        </w:rPr>
        <w:t>which</w:t>
      </w:r>
      <w:r>
        <w:rPr>
          <w:spacing w:val="-1"/>
          <w:sz w:val="32"/>
        </w:rPr>
        <w:t xml:space="preserve"> </w:t>
      </w:r>
      <w:r>
        <w:rPr>
          <w:sz w:val="32"/>
        </w:rPr>
        <w:t>do</w:t>
      </w:r>
      <w:r>
        <w:rPr>
          <w:spacing w:val="-1"/>
          <w:sz w:val="32"/>
        </w:rPr>
        <w:t xml:space="preserve"> </w:t>
      </w:r>
      <w:r>
        <w:rPr>
          <w:sz w:val="32"/>
        </w:rPr>
        <w:t>you</w:t>
      </w:r>
      <w:r>
        <w:rPr>
          <w:spacing w:val="-1"/>
          <w:sz w:val="32"/>
        </w:rPr>
        <w:t xml:space="preserve"> </w:t>
      </w:r>
      <w:r>
        <w:rPr>
          <w:sz w:val="32"/>
        </w:rPr>
        <w:t>prefer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and </w:t>
      </w:r>
      <w:r>
        <w:rPr>
          <w:spacing w:val="-4"/>
          <w:sz w:val="32"/>
        </w:rPr>
        <w:t>why?</w:t>
      </w:r>
    </w:p>
    <w:p>
      <w:pPr>
        <w:pStyle w:val="BodyText"/>
        <w:spacing w:before="2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977900</wp:posOffset>
                </wp:positionH>
                <wp:positionV relativeFrom="paragraph">
                  <wp:posOffset>126365</wp:posOffset>
                </wp:positionV>
                <wp:extent cx="5726430" cy="2531110"/>
                <wp:effectExtent l="0" t="3175" r="0" b="444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20" cy="2531160"/>
                        </a:xfrm>
                        <a:custGeom>
                          <a:avLst/>
                          <a:gdLst>
                            <a:gd name="textAreaLeft" fmla="*/ 0 w 3246480"/>
                            <a:gd name="textAreaRight" fmla="*/ 3247560 w 3246480"/>
                            <a:gd name="textAreaTop" fmla="*/ 0 h 1434960"/>
                            <a:gd name="textAreaBottom" fmla="*/ 1436040 h 1434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26430" h="2531110">
                              <a:moveTo>
                                <a:pt x="2863215" y="2531110"/>
                              </a:moveTo>
                              <a:lnTo>
                                <a:pt x="0" y="2531110"/>
                              </a:lnTo>
                              <a:lnTo>
                                <a:pt x="0" y="0"/>
                              </a:lnTo>
                              <a:lnTo>
                                <a:pt x="5726430" y="0"/>
                              </a:lnTo>
                              <a:lnTo>
                                <a:pt x="5726430" y="2531110"/>
                              </a:lnTo>
                              <a:lnTo>
                                <a:pt x="2863215" y="253111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</w:tabs>
        <w:spacing w:lineRule="auto" w:line="259" w:before="309" w:after="0"/>
        <w:ind w:hanging="360" w:left="823" w:right="187"/>
        <w:jc w:val="left"/>
        <w:rPr>
          <w:sz w:val="32"/>
        </w:rPr>
      </w:pPr>
      <w:r>
        <w:rPr>
          <w:sz w:val="32"/>
        </w:rPr>
        <w:t>Is</w:t>
      </w:r>
      <w:r>
        <w:rPr>
          <w:spacing w:val="-3"/>
          <w:sz w:val="32"/>
        </w:rPr>
        <w:t xml:space="preserve"> </w:t>
      </w:r>
      <w:r>
        <w:rPr>
          <w:sz w:val="32"/>
        </w:rPr>
        <w:t>there</w:t>
      </w:r>
      <w:r>
        <w:rPr>
          <w:spacing w:val="-4"/>
          <w:sz w:val="32"/>
        </w:rPr>
        <w:t xml:space="preserve"> </w:t>
      </w:r>
      <w:r>
        <w:rPr>
          <w:sz w:val="32"/>
        </w:rPr>
        <w:t>anything</w:t>
      </w:r>
      <w:r>
        <w:rPr>
          <w:spacing w:val="-3"/>
          <w:sz w:val="32"/>
        </w:rPr>
        <w:t xml:space="preserve"> </w:t>
      </w:r>
      <w:r>
        <w:rPr>
          <w:sz w:val="32"/>
        </w:rPr>
        <w:t>you</w:t>
      </w:r>
      <w:r>
        <w:rPr>
          <w:spacing w:val="-3"/>
          <w:sz w:val="32"/>
        </w:rPr>
        <w:t xml:space="preserve"> </w:t>
      </w:r>
      <w:r>
        <w:rPr>
          <w:sz w:val="32"/>
        </w:rPr>
        <w:t>feel</w:t>
      </w:r>
      <w:r>
        <w:rPr>
          <w:spacing w:val="-4"/>
          <w:sz w:val="32"/>
        </w:rPr>
        <w:t xml:space="preserve"> </w:t>
      </w:r>
      <w:r>
        <w:rPr>
          <w:sz w:val="32"/>
        </w:rPr>
        <w:t>we</w:t>
      </w:r>
      <w:r>
        <w:rPr>
          <w:spacing w:val="-4"/>
          <w:sz w:val="32"/>
        </w:rPr>
        <w:t xml:space="preserve"> </w:t>
      </w:r>
      <w:r>
        <w:rPr>
          <w:sz w:val="32"/>
        </w:rPr>
        <w:t>are</w:t>
      </w:r>
      <w:r>
        <w:rPr>
          <w:spacing w:val="-4"/>
          <w:sz w:val="32"/>
        </w:rPr>
        <w:t xml:space="preserve"> </w:t>
      </w:r>
      <w:r>
        <w:rPr>
          <w:sz w:val="32"/>
        </w:rPr>
        <w:t>missing</w:t>
      </w:r>
      <w:r>
        <w:rPr>
          <w:spacing w:val="-3"/>
          <w:sz w:val="32"/>
        </w:rPr>
        <w:t xml:space="preserve"> </w:t>
      </w:r>
      <w:r>
        <w:rPr>
          <w:sz w:val="32"/>
        </w:rPr>
        <w:t>at</w:t>
      </w:r>
      <w:r>
        <w:rPr>
          <w:spacing w:val="-4"/>
          <w:sz w:val="32"/>
        </w:rPr>
        <w:t xml:space="preserve"> </w:t>
      </w:r>
      <w:r>
        <w:rPr>
          <w:sz w:val="32"/>
        </w:rPr>
        <w:t>Fulwood,</w:t>
      </w:r>
      <w:r>
        <w:rPr>
          <w:spacing w:val="-3"/>
          <w:sz w:val="32"/>
        </w:rPr>
        <w:t xml:space="preserve"> </w:t>
      </w:r>
      <w:r>
        <w:rPr>
          <w:sz w:val="32"/>
        </w:rPr>
        <w:t>that</w:t>
      </w:r>
      <w:r>
        <w:rPr>
          <w:spacing w:val="-4"/>
          <w:sz w:val="32"/>
        </w:rPr>
        <w:t xml:space="preserve"> </w:t>
      </w:r>
      <w:r>
        <w:rPr>
          <w:sz w:val="32"/>
        </w:rPr>
        <w:t>you</w:t>
      </w:r>
      <w:r>
        <w:rPr>
          <w:spacing w:val="-3"/>
          <w:sz w:val="32"/>
        </w:rPr>
        <w:t xml:space="preserve"> </w:t>
      </w:r>
      <w:r>
        <w:rPr>
          <w:sz w:val="32"/>
        </w:rPr>
        <w:t>would</w:t>
      </w:r>
      <w:r>
        <w:rPr>
          <w:spacing w:val="-3"/>
          <w:sz w:val="32"/>
        </w:rPr>
        <w:t xml:space="preserve"> </w:t>
      </w:r>
      <w:r>
        <w:rPr>
          <w:sz w:val="32"/>
        </w:rPr>
        <w:t>like</w:t>
      </w:r>
      <w:r>
        <w:rPr>
          <w:spacing w:val="-4"/>
          <w:sz w:val="32"/>
        </w:rPr>
        <w:t xml:space="preserve"> </w:t>
      </w:r>
      <w:r>
        <w:rPr>
          <w:sz w:val="32"/>
        </w:rPr>
        <w:t>to see in worship?</w:t>
      </w:r>
    </w:p>
    <w:p>
      <w:pPr>
        <w:sectPr>
          <w:type w:val="nextPage"/>
          <w:pgSz w:w="11906" w:h="16838"/>
          <w:pgMar w:left="708" w:right="425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1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951865</wp:posOffset>
                </wp:positionH>
                <wp:positionV relativeFrom="paragraph">
                  <wp:posOffset>124460</wp:posOffset>
                </wp:positionV>
                <wp:extent cx="6085205" cy="2297430"/>
                <wp:effectExtent l="0" t="3810" r="0" b="317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080" cy="2297520"/>
                        </a:xfrm>
                        <a:custGeom>
                          <a:avLst/>
                          <a:gdLst>
                            <a:gd name="textAreaLeft" fmla="*/ 0 w 3449880"/>
                            <a:gd name="textAreaRight" fmla="*/ 3450960 w 3449880"/>
                            <a:gd name="textAreaTop" fmla="*/ 0 h 1302480"/>
                            <a:gd name="textAreaBottom" fmla="*/ 1303560 h 13024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85205" h="2297430">
                              <a:moveTo>
                                <a:pt x="3042920" y="2297429"/>
                              </a:moveTo>
                              <a:lnTo>
                                <a:pt x="0" y="2297429"/>
                              </a:lnTo>
                              <a:lnTo>
                                <a:pt x="0" y="0"/>
                              </a:lnTo>
                              <a:lnTo>
                                <a:pt x="6085205" y="0"/>
                              </a:lnTo>
                              <a:lnTo>
                                <a:pt x="6085205" y="2297429"/>
                              </a:lnTo>
                              <a:lnTo>
                                <a:pt x="3042920" y="229742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</w:tabs>
        <w:spacing w:lineRule="auto" w:line="259" w:before="56" w:after="0"/>
        <w:ind w:hanging="360" w:left="823" w:right="219"/>
        <w:jc w:val="left"/>
        <w:rPr>
          <w:sz w:val="32"/>
        </w:rPr>
      </w:pPr>
      <w:r>
        <w:rPr>
          <w:sz w:val="32"/>
        </w:rPr>
        <w:t>For each of the forms of worship and Christian connection below, try to assess</w:t>
      </w:r>
      <w:r>
        <w:rPr>
          <w:spacing w:val="-4"/>
          <w:sz w:val="32"/>
        </w:rPr>
        <w:t xml:space="preserve"> </w:t>
      </w:r>
      <w:r>
        <w:rPr>
          <w:sz w:val="32"/>
        </w:rPr>
        <w:t>their</w:t>
      </w:r>
      <w:r>
        <w:rPr>
          <w:spacing w:val="-5"/>
          <w:sz w:val="32"/>
        </w:rPr>
        <w:t xml:space="preserve"> </w:t>
      </w:r>
      <w:r>
        <w:rPr>
          <w:sz w:val="32"/>
        </w:rPr>
        <w:t>effectiveness</w:t>
      </w:r>
      <w:r>
        <w:rPr>
          <w:spacing w:val="-5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helping</w:t>
      </w:r>
      <w:r>
        <w:rPr>
          <w:spacing w:val="-4"/>
          <w:sz w:val="32"/>
        </w:rPr>
        <w:t xml:space="preserve"> </w:t>
      </w:r>
      <w:r>
        <w:rPr>
          <w:sz w:val="32"/>
        </w:rPr>
        <w:t>you</w:t>
      </w:r>
      <w:r>
        <w:rPr>
          <w:spacing w:val="-4"/>
          <w:sz w:val="32"/>
        </w:rPr>
        <w:t xml:space="preserve"> </w:t>
      </w:r>
      <w:r>
        <w:rPr>
          <w:sz w:val="32"/>
        </w:rPr>
        <w:t>meet</w:t>
      </w:r>
      <w:r>
        <w:rPr>
          <w:spacing w:val="-5"/>
          <w:sz w:val="32"/>
        </w:rPr>
        <w:t xml:space="preserve"> </w:t>
      </w:r>
      <w:r>
        <w:rPr>
          <w:sz w:val="32"/>
        </w:rPr>
        <w:t>God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worship.</w:t>
      </w:r>
      <w:r>
        <w:rPr>
          <w:spacing w:val="-4"/>
          <w:sz w:val="32"/>
        </w:rPr>
        <w:t xml:space="preserve"> </w:t>
      </w:r>
      <w:r>
        <w:rPr>
          <w:sz w:val="32"/>
        </w:rPr>
        <w:t>On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5"/>
          <w:sz w:val="32"/>
        </w:rPr>
        <w:t xml:space="preserve"> </w:t>
      </w:r>
      <w:r>
        <w:rPr>
          <w:sz w:val="32"/>
        </w:rPr>
        <w:t>scale</w:t>
      </w:r>
      <w:r>
        <w:rPr>
          <w:spacing w:val="-5"/>
          <w:sz w:val="32"/>
        </w:rPr>
        <w:t xml:space="preserve"> </w:t>
      </w:r>
      <w:r>
        <w:rPr>
          <w:sz w:val="32"/>
        </w:rPr>
        <w:t>of 1-5, 1 being not very, to 5 being the best.  Place an ‘X’ in the box.</w:t>
      </w:r>
    </w:p>
    <w:p>
      <w:pPr>
        <w:pStyle w:val="BodyText"/>
        <w:rPr>
          <w:sz w:val="15"/>
        </w:rPr>
      </w:pPr>
      <w:r>
        <w:rPr>
          <w:sz w:val="15"/>
        </w:rPr>
      </w:r>
    </w:p>
    <w:tbl>
      <w:tblPr>
        <w:tblW w:w="9390" w:type="dxa"/>
        <w:jc w:val="left"/>
        <w:tblInd w:w="8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920"/>
        <w:gridCol w:w="459"/>
        <w:gridCol w:w="460"/>
        <w:gridCol w:w="460"/>
        <w:gridCol w:w="441"/>
        <w:gridCol w:w="460"/>
        <w:gridCol w:w="460"/>
        <w:gridCol w:w="439"/>
        <w:gridCol w:w="460"/>
        <w:gridCol w:w="381"/>
        <w:gridCol w:w="448"/>
      </w:tblGrid>
      <w:tr>
        <w:trPr>
          <w:trHeight w:val="120" w:hRule="atLeast"/>
        </w:trPr>
        <w:tc>
          <w:tcPr>
            <w:tcW w:w="4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54" w:before="0" w:after="0"/>
              <w:ind w:hanging="0" w:left="57" w:right="-170"/>
              <w:jc w:val="left"/>
              <w:rPr>
                <w:sz w:val="32"/>
              </w:rPr>
            </w:pPr>
            <w:r>
              <w:rPr>
                <w:sz w:val="32"/>
              </w:rPr>
              <w:t>Altogether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worship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7" w:hRule="atLeast"/>
        </w:trPr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Sunday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Service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6" w:hRule="atLeast"/>
        </w:trPr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pacing w:val="-2"/>
                <w:sz w:val="32"/>
              </w:rPr>
              <w:t>Wednesday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Communion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7" w:hRule="atLeast"/>
        </w:trPr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Messy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Church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6" w:hRule="atLeast"/>
        </w:trPr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Forrest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Church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7" w:hRule="atLeast"/>
        </w:trPr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Breakfast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Church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7" w:hRule="atLeast"/>
        </w:trPr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Café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style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worship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6" w:hRule="atLeast"/>
        </w:trPr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Alternative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church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@Black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Bull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Pub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7" w:hRule="atLeast"/>
        </w:trPr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Connexions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(Lego)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Church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96" w:hRule="atLeast"/>
        </w:trPr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Bible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Study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Group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375" w:hRule="atLeast"/>
        </w:trPr>
        <w:tc>
          <w:tcPr>
            <w:tcW w:w="4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Prayer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Chain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162" w:right="0"/>
              <w:jc w:val="left"/>
              <w:rPr/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162" w:right="0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4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4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2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2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0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0" w:right="6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0" w:right="54"/>
              <w:jc w:val="center"/>
              <w:rPr/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0" w:right="54"/>
              <w:jc w:val="right"/>
              <w:rPr>
                <w:sz w:val="32"/>
              </w:rPr>
            </w:pPr>
            <w:r>
              <w:rPr>
                <w:sz w:val="32"/>
              </w:rPr>
            </w:r>
          </w:p>
        </w:tc>
      </w:tr>
    </w:tbl>
    <w:p>
      <w:pPr>
        <w:pStyle w:val="BodyText"/>
        <w:spacing w:before="63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3" w:leader="none"/>
        </w:tabs>
        <w:spacing w:lineRule="auto" w:line="259" w:before="0" w:after="0"/>
        <w:ind w:hanging="510" w:left="613" w:right="752"/>
        <w:jc w:val="left"/>
        <w:rPr>
          <w:sz w:val="3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893445</wp:posOffset>
                </wp:positionH>
                <wp:positionV relativeFrom="paragraph">
                  <wp:posOffset>544195</wp:posOffset>
                </wp:positionV>
                <wp:extent cx="6143625" cy="2030730"/>
                <wp:effectExtent l="0" t="5080" r="0" b="508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760" cy="2030760"/>
                        </a:xfrm>
                        <a:custGeom>
                          <a:avLst/>
                          <a:gdLst>
                            <a:gd name="textAreaLeft" fmla="*/ 0 w 3483000"/>
                            <a:gd name="textAreaRight" fmla="*/ 3484080 w 3483000"/>
                            <a:gd name="textAreaTop" fmla="*/ 0 h 1151280"/>
                            <a:gd name="textAreaBottom" fmla="*/ 1152360 h 115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143625" h="2030730">
                              <a:moveTo>
                                <a:pt x="3072130" y="2030729"/>
                              </a:moveTo>
                              <a:lnTo>
                                <a:pt x="0" y="2030729"/>
                              </a:lnTo>
                              <a:lnTo>
                                <a:pt x="0" y="0"/>
                              </a:lnTo>
                              <a:lnTo>
                                <a:pt x="6143625" y="0"/>
                              </a:lnTo>
                              <a:lnTo>
                                <a:pt x="6143625" y="2030729"/>
                              </a:lnTo>
                              <a:lnTo>
                                <a:pt x="3072130" y="203072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32"/>
        </w:rPr>
        <w:t>Have</w:t>
      </w:r>
      <w:r>
        <w:rPr>
          <w:spacing w:val="-4"/>
          <w:sz w:val="32"/>
        </w:rPr>
        <w:t xml:space="preserve"> </w:t>
      </w:r>
      <w:r>
        <w:rPr>
          <w:sz w:val="32"/>
        </w:rPr>
        <w:t>you</w:t>
      </w:r>
      <w:r>
        <w:rPr>
          <w:spacing w:val="-3"/>
          <w:sz w:val="32"/>
        </w:rPr>
        <w:t xml:space="preserve"> </w:t>
      </w:r>
      <w:r>
        <w:rPr>
          <w:sz w:val="32"/>
        </w:rPr>
        <w:t>experienced</w:t>
      </w:r>
      <w:r>
        <w:rPr>
          <w:spacing w:val="-3"/>
          <w:sz w:val="32"/>
        </w:rPr>
        <w:t xml:space="preserve"> </w:t>
      </w:r>
      <w:r>
        <w:rPr>
          <w:sz w:val="32"/>
        </w:rPr>
        <w:t>any</w:t>
      </w:r>
      <w:r>
        <w:rPr>
          <w:spacing w:val="-3"/>
          <w:sz w:val="32"/>
        </w:rPr>
        <w:t xml:space="preserve"> </w:t>
      </w:r>
      <w:r>
        <w:rPr>
          <w:sz w:val="32"/>
        </w:rPr>
        <w:t>other</w:t>
      </w:r>
      <w:r>
        <w:rPr>
          <w:spacing w:val="-3"/>
          <w:sz w:val="32"/>
        </w:rPr>
        <w:t xml:space="preserve"> </w:t>
      </w:r>
      <w:r>
        <w:rPr>
          <w:sz w:val="32"/>
        </w:rPr>
        <w:t>forms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worship</w:t>
      </w:r>
      <w:r>
        <w:rPr>
          <w:spacing w:val="-3"/>
          <w:sz w:val="32"/>
        </w:rPr>
        <w:t xml:space="preserve"> </w:t>
      </w:r>
      <w:r>
        <w:rPr>
          <w:sz w:val="32"/>
        </w:rPr>
        <w:t>at</w:t>
      </w:r>
      <w:r>
        <w:rPr>
          <w:spacing w:val="-4"/>
          <w:sz w:val="32"/>
        </w:rPr>
        <w:t xml:space="preserve"> </w:t>
      </w:r>
      <w:r>
        <w:rPr>
          <w:sz w:val="32"/>
        </w:rPr>
        <w:t>other</w:t>
      </w:r>
      <w:r>
        <w:rPr>
          <w:spacing w:val="-4"/>
          <w:sz w:val="32"/>
        </w:rPr>
        <w:t xml:space="preserve"> </w:t>
      </w:r>
      <w:r>
        <w:rPr>
          <w:sz w:val="32"/>
        </w:rPr>
        <w:t>churches,</w:t>
      </w:r>
      <w:r>
        <w:rPr>
          <w:spacing w:val="-3"/>
          <w:sz w:val="32"/>
        </w:rPr>
        <w:t xml:space="preserve"> </w:t>
      </w:r>
      <w:r>
        <w:rPr>
          <w:sz w:val="32"/>
        </w:rPr>
        <w:t>if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so </w:t>
      </w:r>
      <w:r>
        <w:rPr>
          <w:spacing w:val="-2"/>
          <w:sz w:val="32"/>
        </w:rPr>
        <w:t>what?</w:t>
      </w:r>
    </w:p>
    <w:p>
      <w:pPr>
        <w:pStyle w:val="BodyText"/>
        <w:spacing w:before="4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4" w:leader="none"/>
          <w:tab w:val="left" w:pos="585" w:leader="none"/>
        </w:tabs>
        <w:spacing w:lineRule="auto" w:line="259" w:before="0" w:after="0"/>
        <w:ind w:hanging="340" w:left="444" w:right="256"/>
        <w:jc w:val="left"/>
        <w:rPr>
          <w:sz w:val="32"/>
        </w:rPr>
      </w:pPr>
      <w:r>
        <w:rPr>
          <w:sz w:val="32"/>
        </w:rPr>
        <w:tab/>
        <w:t>Are</w:t>
      </w:r>
      <w:r>
        <w:rPr>
          <w:spacing w:val="-6"/>
          <w:sz w:val="32"/>
        </w:rPr>
        <w:t xml:space="preserve"> </w:t>
      </w:r>
      <w:r>
        <w:rPr>
          <w:sz w:val="32"/>
        </w:rPr>
        <w:t>there</w:t>
      </w:r>
      <w:r>
        <w:rPr>
          <w:spacing w:val="-6"/>
          <w:sz w:val="32"/>
        </w:rPr>
        <w:t xml:space="preserve"> </w:t>
      </w:r>
      <w:r>
        <w:rPr>
          <w:sz w:val="32"/>
        </w:rPr>
        <w:t>other</w:t>
      </w:r>
      <w:r>
        <w:rPr>
          <w:spacing w:val="-5"/>
          <w:sz w:val="32"/>
        </w:rPr>
        <w:t xml:space="preserve"> </w:t>
      </w:r>
      <w:r>
        <w:rPr>
          <w:sz w:val="32"/>
        </w:rPr>
        <w:t>forms</w:t>
      </w:r>
      <w:r>
        <w:rPr>
          <w:spacing w:val="-6"/>
          <w:sz w:val="32"/>
        </w:rPr>
        <w:t xml:space="preserve"> </w:t>
      </w:r>
      <w:r>
        <w:rPr>
          <w:sz w:val="32"/>
        </w:rPr>
        <w:t>of</w:t>
      </w:r>
      <w:r>
        <w:rPr>
          <w:spacing w:val="-12"/>
          <w:sz w:val="32"/>
        </w:rPr>
        <w:t xml:space="preserve"> </w:t>
      </w:r>
      <w:r>
        <w:rPr>
          <w:sz w:val="32"/>
        </w:rPr>
        <w:t>Worship</w:t>
      </w:r>
      <w:r>
        <w:rPr>
          <w:spacing w:val="-5"/>
          <w:sz w:val="32"/>
        </w:rPr>
        <w:t xml:space="preserve"> </w:t>
      </w:r>
      <w:r>
        <w:rPr>
          <w:sz w:val="32"/>
        </w:rPr>
        <w:t>you</w:t>
      </w:r>
      <w:r>
        <w:rPr>
          <w:spacing w:val="-5"/>
          <w:sz w:val="32"/>
        </w:rPr>
        <w:t xml:space="preserve"> </w:t>
      </w:r>
      <w:r>
        <w:rPr>
          <w:sz w:val="32"/>
        </w:rPr>
        <w:t>would</w:t>
      </w:r>
      <w:r>
        <w:rPr>
          <w:spacing w:val="-5"/>
          <w:sz w:val="32"/>
        </w:rPr>
        <w:t xml:space="preserve"> </w:t>
      </w:r>
      <w:r>
        <w:rPr>
          <w:sz w:val="32"/>
        </w:rPr>
        <w:t>like</w:t>
      </w:r>
      <w:r>
        <w:rPr>
          <w:spacing w:val="-6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experience</w:t>
      </w:r>
      <w:r>
        <w:rPr>
          <w:spacing w:val="-6"/>
          <w:sz w:val="32"/>
        </w:rPr>
        <w:t xml:space="preserve"> </w:t>
      </w:r>
      <w:r>
        <w:rPr>
          <w:sz w:val="32"/>
        </w:rPr>
        <w:t>at</w:t>
      </w:r>
      <w:r>
        <w:rPr>
          <w:spacing w:val="-6"/>
          <w:sz w:val="32"/>
        </w:rPr>
        <w:t xml:space="preserve"> </w:t>
      </w:r>
      <w:r>
        <w:rPr>
          <w:sz w:val="32"/>
        </w:rPr>
        <w:t>Fulwood,</w:t>
      </w:r>
      <w:r>
        <w:rPr>
          <w:spacing w:val="-5"/>
          <w:sz w:val="32"/>
        </w:rPr>
        <w:t xml:space="preserve"> </w:t>
      </w:r>
      <w:r>
        <w:rPr>
          <w:sz w:val="32"/>
        </w:rPr>
        <w:t>if so please indicate what.</w:t>
      </w:r>
    </w:p>
    <w:p>
      <w:pPr>
        <w:sectPr>
          <w:type w:val="nextPage"/>
          <w:pgSz w:w="11906" w:h="16838"/>
          <w:pgMar w:left="708" w:right="425" w:gutter="0" w:header="0" w:top="106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9" w:after="0"/>
        <w:rPr>
          <w:sz w:val="6"/>
        </w:rPr>
      </w:pPr>
      <w:r>
        <w:rPr>
          <w:sz w:val="6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885825</wp:posOffset>
                </wp:positionH>
                <wp:positionV relativeFrom="paragraph">
                  <wp:posOffset>64770</wp:posOffset>
                </wp:positionV>
                <wp:extent cx="6170930" cy="2152650"/>
                <wp:effectExtent l="0" t="5080" r="0" b="508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60" cy="2152800"/>
                        </a:xfrm>
                        <a:custGeom>
                          <a:avLst/>
                          <a:gdLst>
                            <a:gd name="textAreaLeft" fmla="*/ 0 w 3498480"/>
                            <a:gd name="textAreaRight" fmla="*/ 3499560 w 3498480"/>
                            <a:gd name="textAreaTop" fmla="*/ 0 h 1220400"/>
                            <a:gd name="textAreaBottom" fmla="*/ 1221480 h 1220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170930" h="2152650">
                              <a:moveTo>
                                <a:pt x="3085465" y="2152649"/>
                              </a:moveTo>
                              <a:lnTo>
                                <a:pt x="0" y="2152649"/>
                              </a:lnTo>
                              <a:lnTo>
                                <a:pt x="0" y="0"/>
                              </a:lnTo>
                              <a:lnTo>
                                <a:pt x="6170930" y="0"/>
                              </a:lnTo>
                              <a:lnTo>
                                <a:pt x="6170930" y="2152649"/>
                              </a:lnTo>
                              <a:lnTo>
                                <a:pt x="3085465" y="215264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</w:tabs>
        <w:spacing w:lineRule="auto" w:line="259" w:before="56" w:after="0"/>
        <w:ind w:hanging="360" w:left="823" w:right="98"/>
        <w:jc w:val="left"/>
        <w:rPr>
          <w:sz w:val="32"/>
        </w:rPr>
      </w:pPr>
      <w:r>
        <w:rPr>
          <w:sz w:val="32"/>
        </w:rPr>
        <w:t>In terms of Sunday worship, we realise that everyone has commitments and sometimes this can clash with other things. If you could change the time or day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worship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something</w:t>
      </w:r>
      <w:r>
        <w:rPr>
          <w:spacing w:val="-3"/>
          <w:sz w:val="32"/>
        </w:rPr>
        <w:t xml:space="preserve"> </w:t>
      </w:r>
      <w:r>
        <w:rPr>
          <w:sz w:val="32"/>
        </w:rPr>
        <w:t>more</w:t>
      </w:r>
      <w:r>
        <w:rPr>
          <w:spacing w:val="-4"/>
          <w:sz w:val="32"/>
        </w:rPr>
        <w:t xml:space="preserve"> </w:t>
      </w:r>
      <w:r>
        <w:rPr>
          <w:sz w:val="32"/>
        </w:rPr>
        <w:t>suitable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you,</w:t>
      </w:r>
      <w:r>
        <w:rPr>
          <w:spacing w:val="-3"/>
          <w:sz w:val="32"/>
        </w:rPr>
        <w:t xml:space="preserve"> </w:t>
      </w:r>
      <w:r>
        <w:rPr>
          <w:sz w:val="32"/>
        </w:rPr>
        <w:t>when</w:t>
      </w:r>
      <w:r>
        <w:rPr>
          <w:spacing w:val="-3"/>
          <w:sz w:val="32"/>
        </w:rPr>
        <w:t xml:space="preserve"> </w:t>
      </w:r>
      <w:r>
        <w:rPr>
          <w:sz w:val="32"/>
        </w:rPr>
        <w:t>would</w:t>
      </w:r>
      <w:r>
        <w:rPr>
          <w:spacing w:val="-3"/>
          <w:sz w:val="32"/>
        </w:rPr>
        <w:t xml:space="preserve"> </w:t>
      </w:r>
      <w:r>
        <w:rPr>
          <w:sz w:val="32"/>
        </w:rPr>
        <w:t>this</w:t>
      </w:r>
      <w:r>
        <w:rPr>
          <w:spacing w:val="-3"/>
          <w:sz w:val="32"/>
        </w:rPr>
        <w:t xml:space="preserve"> </w:t>
      </w:r>
      <w:r>
        <w:rPr>
          <w:sz w:val="32"/>
        </w:rPr>
        <w:t>be?</w:t>
      </w:r>
      <w:r>
        <w:rPr>
          <w:spacing w:val="-4"/>
          <w:sz w:val="32"/>
        </w:rPr>
        <w:t xml:space="preserve"> </w:t>
      </w:r>
      <w:r>
        <w:rPr>
          <w:sz w:val="32"/>
        </w:rPr>
        <w:t>Or</w:t>
      </w:r>
      <w:r>
        <w:rPr>
          <w:spacing w:val="-4"/>
          <w:sz w:val="32"/>
        </w:rPr>
        <w:t xml:space="preserve"> </w:t>
      </w:r>
      <w:r>
        <w:rPr>
          <w:sz w:val="32"/>
        </w:rPr>
        <w:t>if you</w:t>
      </w:r>
      <w:r>
        <w:rPr>
          <w:spacing w:val="-2"/>
          <w:sz w:val="32"/>
        </w:rPr>
        <w:t xml:space="preserve"> </w:t>
      </w:r>
      <w:r>
        <w:rPr>
          <w:sz w:val="32"/>
        </w:rPr>
        <w:t>are</w:t>
      </w:r>
      <w:r>
        <w:rPr>
          <w:spacing w:val="-3"/>
          <w:sz w:val="32"/>
        </w:rPr>
        <w:t xml:space="preserve"> </w:t>
      </w:r>
      <w:r>
        <w:rPr>
          <w:sz w:val="32"/>
        </w:rPr>
        <w:t>happy</w:t>
      </w:r>
      <w:r>
        <w:rPr>
          <w:spacing w:val="-2"/>
          <w:sz w:val="32"/>
        </w:rPr>
        <w:t xml:space="preserve"> </w:t>
      </w:r>
      <w:r>
        <w:rPr>
          <w:sz w:val="32"/>
        </w:rPr>
        <w:t>with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currently</w:t>
      </w:r>
      <w:r>
        <w:rPr>
          <w:spacing w:val="-2"/>
          <w:sz w:val="32"/>
        </w:rPr>
        <w:t xml:space="preserve"> </w:t>
      </w:r>
      <w:r>
        <w:rPr>
          <w:sz w:val="32"/>
        </w:rPr>
        <w:t>arrangement</w:t>
      </w:r>
      <w:r>
        <w:rPr>
          <w:spacing w:val="-3"/>
          <w:sz w:val="32"/>
        </w:rPr>
        <w:t xml:space="preserve"> </w:t>
      </w:r>
      <w:r>
        <w:rPr>
          <w:sz w:val="32"/>
        </w:rPr>
        <w:t>then</w:t>
      </w:r>
      <w:r>
        <w:rPr>
          <w:spacing w:val="-2"/>
          <w:sz w:val="32"/>
        </w:rPr>
        <w:t xml:space="preserve"> </w:t>
      </w:r>
      <w:r>
        <w:rPr>
          <w:sz w:val="32"/>
        </w:rPr>
        <w:t>please</w:t>
      </w:r>
      <w:r>
        <w:rPr>
          <w:spacing w:val="-3"/>
          <w:sz w:val="32"/>
        </w:rPr>
        <w:t xml:space="preserve"> </w:t>
      </w:r>
      <w:r>
        <w:rPr>
          <w:sz w:val="32"/>
        </w:rPr>
        <w:t>state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happy</w:t>
      </w:r>
      <w:r>
        <w:rPr>
          <w:spacing w:val="-2"/>
          <w:sz w:val="32"/>
        </w:rPr>
        <w:t xml:space="preserve"> </w:t>
      </w:r>
      <w:r>
        <w:rPr>
          <w:sz w:val="32"/>
        </w:rPr>
        <w:t>as</w:t>
      </w:r>
      <w:r>
        <w:rPr>
          <w:spacing w:val="-2"/>
          <w:sz w:val="32"/>
        </w:rPr>
        <w:t xml:space="preserve"> </w:t>
      </w:r>
      <w:r>
        <w:rPr>
          <w:sz w:val="32"/>
        </w:rPr>
        <w:t>is.</w:t>
      </w:r>
    </w:p>
    <w:p>
      <w:pPr>
        <w:pStyle w:val="BodyText"/>
        <w:spacing w:before="10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6">
                <wp:simplePos x="0" y="0"/>
                <wp:positionH relativeFrom="page">
                  <wp:posOffset>977900</wp:posOffset>
                </wp:positionH>
                <wp:positionV relativeFrom="paragraph">
                  <wp:posOffset>146050</wp:posOffset>
                </wp:positionV>
                <wp:extent cx="6050280" cy="2402205"/>
                <wp:effectExtent l="0" t="3810" r="0" b="3175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160" cy="2402280"/>
                        </a:xfrm>
                        <a:custGeom>
                          <a:avLst/>
                          <a:gdLst>
                            <a:gd name="textAreaLeft" fmla="*/ 0 w 3430080"/>
                            <a:gd name="textAreaRight" fmla="*/ 3431160 w 3430080"/>
                            <a:gd name="textAreaTop" fmla="*/ 0 h 1361880"/>
                            <a:gd name="textAreaBottom" fmla="*/ 1362960 h 1361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50280" h="2402205">
                              <a:moveTo>
                                <a:pt x="3025140" y="2402205"/>
                              </a:moveTo>
                              <a:lnTo>
                                <a:pt x="0" y="2402205"/>
                              </a:lnTo>
                              <a:lnTo>
                                <a:pt x="0" y="0"/>
                              </a:lnTo>
                              <a:lnTo>
                                <a:pt x="6050280" y="0"/>
                              </a:lnTo>
                              <a:lnTo>
                                <a:pt x="6050280" y="2402205"/>
                              </a:lnTo>
                              <a:lnTo>
                                <a:pt x="3025140" y="240220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83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1" w:leader="none"/>
        </w:tabs>
        <w:spacing w:lineRule="auto" w:line="259" w:before="0" w:after="13"/>
        <w:ind w:hanging="397" w:left="841" w:right="629"/>
        <w:jc w:val="left"/>
        <w:rPr>
          <w:sz w:val="32"/>
        </w:rPr>
      </w:pPr>
      <w:r>
        <w:rPr>
          <w:sz w:val="32"/>
        </w:rPr>
        <w:t>How</w:t>
      </w:r>
      <w:r>
        <w:rPr>
          <w:spacing w:val="-4"/>
          <w:sz w:val="32"/>
        </w:rPr>
        <w:t xml:space="preserve"> </w:t>
      </w:r>
      <w:r>
        <w:rPr>
          <w:sz w:val="32"/>
        </w:rPr>
        <w:t>do</w:t>
      </w:r>
      <w:r>
        <w:rPr>
          <w:spacing w:val="-3"/>
          <w:sz w:val="32"/>
        </w:rPr>
        <w:t xml:space="preserve"> </w:t>
      </w:r>
      <w:r>
        <w:rPr>
          <w:sz w:val="32"/>
        </w:rPr>
        <w:t>you</w:t>
      </w:r>
      <w:r>
        <w:rPr>
          <w:spacing w:val="-3"/>
          <w:sz w:val="32"/>
        </w:rPr>
        <w:t xml:space="preserve"> </w:t>
      </w:r>
      <w:r>
        <w:rPr>
          <w:sz w:val="32"/>
        </w:rPr>
        <w:t>find</w:t>
      </w:r>
      <w:r>
        <w:rPr>
          <w:spacing w:val="-3"/>
          <w:sz w:val="32"/>
        </w:rPr>
        <w:t xml:space="preserve"> </w:t>
      </w:r>
      <w:r>
        <w:rPr>
          <w:sz w:val="32"/>
        </w:rPr>
        <w:t>out</w:t>
      </w:r>
      <w:r>
        <w:rPr>
          <w:spacing w:val="-4"/>
          <w:sz w:val="32"/>
        </w:rPr>
        <w:t xml:space="preserve"> </w:t>
      </w:r>
      <w:r>
        <w:rPr>
          <w:sz w:val="32"/>
        </w:rPr>
        <w:t>information</w:t>
      </w:r>
      <w:r>
        <w:rPr>
          <w:spacing w:val="-3"/>
          <w:sz w:val="32"/>
        </w:rPr>
        <w:t xml:space="preserve"> </w:t>
      </w:r>
      <w:r>
        <w:rPr>
          <w:sz w:val="32"/>
        </w:rPr>
        <w:t>about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Church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>
        <w:rPr>
          <w:sz w:val="32"/>
        </w:rPr>
        <w:t>worship.</w:t>
      </w:r>
      <w:r>
        <w:rPr>
          <w:spacing w:val="-3"/>
          <w:sz w:val="32"/>
        </w:rPr>
        <w:t xml:space="preserve"> </w:t>
      </w:r>
      <w:r>
        <w:rPr>
          <w:sz w:val="32"/>
        </w:rPr>
        <w:t>Do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you </w:t>
      </w:r>
      <w:r>
        <w:rPr>
          <w:spacing w:val="-4"/>
          <w:sz w:val="32"/>
        </w:rPr>
        <w:t>use:  Place an ‘X’ in the box.</w:t>
      </w:r>
    </w:p>
    <w:tbl>
      <w:tblPr>
        <w:tblW w:w="6208" w:type="dxa"/>
        <w:jc w:val="left"/>
        <w:tblInd w:w="19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739"/>
        <w:gridCol w:w="681"/>
        <w:gridCol w:w="519"/>
        <w:gridCol w:w="681"/>
        <w:gridCol w:w="588"/>
      </w:tblGrid>
      <w:tr>
        <w:trPr>
          <w:trHeight w:val="375" w:hRule="atLeast"/>
        </w:trPr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50" w:right="0"/>
              <w:rPr>
                <w:sz w:val="32"/>
              </w:rPr>
            </w:pPr>
            <w:r>
              <w:rPr>
                <w:spacing w:val="-2"/>
                <w:sz w:val="32"/>
              </w:rPr>
              <w:t>Website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0" w:right="33"/>
              <w:jc w:val="center"/>
              <w:rPr/>
            </w:pPr>
            <w:r>
              <w:rPr>
                <w:spacing w:val="-5"/>
                <w:sz w:val="32"/>
              </w:rPr>
              <w:t>Yes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0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54" w:before="0" w:after="0"/>
              <w:ind w:hanging="0" w:left="0" w:right="0"/>
              <w:jc w:val="center"/>
              <w:rPr/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54" w:before="0" w:after="0"/>
              <w:ind w:left="0" w:right="46"/>
              <w:jc w:val="center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3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pacing w:val="-2"/>
                <w:sz w:val="32"/>
              </w:rPr>
              <w:t>Facebook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33"/>
              <w:jc w:val="center"/>
              <w:rPr/>
            </w:pPr>
            <w:r>
              <w:rPr>
                <w:spacing w:val="-5"/>
                <w:sz w:val="32"/>
              </w:rPr>
              <w:t>Yes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7" w:after="0"/>
              <w:ind w:hanging="0" w:left="0" w:right="0"/>
              <w:jc w:val="center"/>
              <w:rPr/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46"/>
              <w:jc w:val="center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Notices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(paper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2"/>
                <w:sz w:val="32"/>
              </w:rPr>
              <w:t xml:space="preserve"> emailed)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33"/>
              <w:jc w:val="center"/>
              <w:rPr/>
            </w:pPr>
            <w:r>
              <w:rPr>
                <w:spacing w:val="-5"/>
                <w:sz w:val="32"/>
              </w:rPr>
              <w:t>Yes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7" w:after="0"/>
              <w:ind w:hanging="0" w:left="0" w:right="0"/>
              <w:jc w:val="center"/>
              <w:rPr/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46"/>
              <w:jc w:val="center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32"/>
              </w:rPr>
            </w:pPr>
            <w:r>
              <w:rPr>
                <w:spacing w:val="-2"/>
                <w:sz w:val="32"/>
              </w:rPr>
              <w:t>WhatsApp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33"/>
              <w:jc w:val="center"/>
              <w:rPr/>
            </w:pPr>
            <w:r>
              <w:rPr>
                <w:spacing w:val="-5"/>
                <w:sz w:val="32"/>
              </w:rPr>
              <w:t>Yes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7" w:after="0"/>
              <w:ind w:hanging="0" w:left="0" w:right="0"/>
              <w:jc w:val="center"/>
              <w:rPr/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0" w:right="46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50" w:right="0"/>
              <w:rPr>
                <w:sz w:val="32"/>
              </w:rPr>
            </w:pPr>
            <w:r>
              <w:rPr>
                <w:sz w:val="32"/>
              </w:rPr>
              <w:t>Posters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-2"/>
                <w:sz w:val="32"/>
              </w:rPr>
              <w:t xml:space="preserve"> tables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0" w:right="33"/>
              <w:jc w:val="center"/>
              <w:rPr/>
            </w:pPr>
            <w:r>
              <w:rPr>
                <w:spacing w:val="-5"/>
                <w:sz w:val="32"/>
              </w:rPr>
              <w:t>Yes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0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348" w:before="7" w:after="0"/>
              <w:ind w:hanging="0" w:left="0" w:right="0"/>
              <w:jc w:val="center"/>
              <w:rPr/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348" w:before="7" w:after="0"/>
              <w:ind w:left="0" w:right="46"/>
              <w:jc w:val="center"/>
              <w:rPr/>
            </w:pPr>
            <w:r>
              <w:rPr/>
            </w:r>
          </w:p>
        </w:tc>
      </w:tr>
    </w:tbl>
    <w:p>
      <w:pPr>
        <w:pStyle w:val="BodyText"/>
        <w:spacing w:before="25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  <w:tab w:val="left" w:pos="1217" w:leader="none"/>
        </w:tabs>
        <w:spacing w:lineRule="auto" w:line="259" w:before="0" w:after="0"/>
        <w:ind w:hanging="360" w:left="823" w:right="327"/>
        <w:jc w:val="left"/>
        <w:rPr>
          <w:sz w:val="32"/>
        </w:rPr>
      </w:pPr>
      <w:r>
        <w:rPr>
          <w:sz w:val="32"/>
        </w:rPr>
        <w:t>What</w:t>
      </w:r>
      <w:r>
        <w:rPr>
          <w:spacing w:val="-4"/>
          <w:sz w:val="32"/>
        </w:rPr>
        <w:t xml:space="preserve"> </w:t>
      </w:r>
      <w:r>
        <w:rPr>
          <w:sz w:val="32"/>
        </w:rPr>
        <w:t>if</w:t>
      </w:r>
      <w:r>
        <w:rPr>
          <w:spacing w:val="-4"/>
          <w:sz w:val="32"/>
        </w:rPr>
        <w:t xml:space="preserve"> </w:t>
      </w:r>
      <w:r>
        <w:rPr>
          <w:sz w:val="32"/>
        </w:rPr>
        <w:t>anything</w:t>
      </w:r>
      <w:r>
        <w:rPr>
          <w:spacing w:val="-3"/>
          <w:sz w:val="32"/>
        </w:rPr>
        <w:t xml:space="preserve"> </w:t>
      </w:r>
      <w:r>
        <w:rPr>
          <w:sz w:val="32"/>
        </w:rPr>
        <w:t>would</w:t>
      </w:r>
      <w:r>
        <w:rPr>
          <w:spacing w:val="-3"/>
          <w:sz w:val="32"/>
        </w:rPr>
        <w:t xml:space="preserve"> </w:t>
      </w:r>
      <w:r>
        <w:rPr>
          <w:sz w:val="32"/>
        </w:rPr>
        <w:t>make</w:t>
      </w:r>
      <w:r>
        <w:rPr>
          <w:spacing w:val="-4"/>
          <w:sz w:val="32"/>
        </w:rPr>
        <w:t xml:space="preserve"> </w:t>
      </w:r>
      <w:r>
        <w:rPr>
          <w:sz w:val="32"/>
        </w:rPr>
        <w:t>it</w:t>
      </w:r>
      <w:r>
        <w:rPr>
          <w:spacing w:val="-4"/>
          <w:sz w:val="32"/>
        </w:rPr>
        <w:t xml:space="preserve"> </w:t>
      </w:r>
      <w:r>
        <w:rPr>
          <w:sz w:val="32"/>
        </w:rPr>
        <w:t>easier</w:t>
      </w:r>
      <w:r>
        <w:rPr>
          <w:spacing w:val="-3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you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find</w:t>
      </w:r>
      <w:r>
        <w:rPr>
          <w:spacing w:val="-3"/>
          <w:sz w:val="32"/>
        </w:rPr>
        <w:t xml:space="preserve"> </w:t>
      </w:r>
      <w:r>
        <w:rPr>
          <w:sz w:val="32"/>
        </w:rPr>
        <w:t>out</w:t>
      </w:r>
      <w:r>
        <w:rPr>
          <w:spacing w:val="-4"/>
          <w:sz w:val="32"/>
        </w:rPr>
        <w:t xml:space="preserve"> </w:t>
      </w:r>
      <w:r>
        <w:rPr>
          <w:sz w:val="32"/>
        </w:rPr>
        <w:t>about</w:t>
      </w:r>
      <w:r>
        <w:rPr>
          <w:spacing w:val="-4"/>
          <w:sz w:val="32"/>
        </w:rPr>
        <w:t xml:space="preserve"> </w:t>
      </w:r>
      <w:r>
        <w:rPr>
          <w:sz w:val="32"/>
        </w:rPr>
        <w:t>worship and events?</w:t>
      </w:r>
    </w:p>
    <w:p>
      <w:pPr>
        <w:sectPr>
          <w:type w:val="nextPage"/>
          <w:pgSz w:w="11906" w:h="16838"/>
          <w:pgMar w:left="708" w:right="425" w:gutter="0" w:header="0" w:top="106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before="6" w:after="0"/>
        <w:rPr>
          <w:sz w:val="6"/>
        </w:rPr>
      </w:pPr>
      <w:r>
        <w:rPr>
          <w:sz w:val="6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983615</wp:posOffset>
                </wp:positionH>
                <wp:positionV relativeFrom="paragraph">
                  <wp:posOffset>62865</wp:posOffset>
                </wp:positionV>
                <wp:extent cx="6053455" cy="2809875"/>
                <wp:effectExtent l="0" t="5715" r="0" b="4445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2809800"/>
                        </a:xfrm>
                        <a:custGeom>
                          <a:avLst/>
                          <a:gdLst>
                            <a:gd name="textAreaLeft" fmla="*/ 0 w 3431880"/>
                            <a:gd name="textAreaRight" fmla="*/ 3432960 w 3431880"/>
                            <a:gd name="textAreaTop" fmla="*/ 0 h 1593000"/>
                            <a:gd name="textAreaBottom" fmla="*/ 1594080 h 1593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53455" h="2809875">
                              <a:moveTo>
                                <a:pt x="3027045" y="2809874"/>
                              </a:moveTo>
                              <a:lnTo>
                                <a:pt x="0" y="2809874"/>
                              </a:lnTo>
                              <a:lnTo>
                                <a:pt x="0" y="0"/>
                              </a:lnTo>
                              <a:lnTo>
                                <a:pt x="6053455" y="0"/>
                              </a:lnTo>
                              <a:lnTo>
                                <a:pt x="6053455" y="2809874"/>
                              </a:lnTo>
                              <a:lnTo>
                                <a:pt x="3027045" y="28098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140" w:leader="none"/>
          <w:tab w:val="left" w:pos="1543" w:leader="none"/>
        </w:tabs>
        <w:suppressAutoHyphens w:val="true"/>
        <w:bidi w:val="0"/>
        <w:spacing w:lineRule="auto" w:line="259" w:before="56" w:after="0"/>
        <w:ind w:hanging="0" w:left="567" w:right="510"/>
        <w:jc w:val="left"/>
        <w:rPr>
          <w:sz w:val="32"/>
        </w:rPr>
      </w:pPr>
      <w:r>
        <w:rPr>
          <w:sz w:val="32"/>
        </w:rPr>
        <w:t>10) Thinking</w:t>
      </w:r>
      <w:r>
        <w:rPr>
          <w:spacing w:val="-5"/>
          <w:sz w:val="32"/>
        </w:rPr>
        <w:t xml:space="preserve"> </w:t>
      </w:r>
      <w:r>
        <w:rPr>
          <w:sz w:val="32"/>
        </w:rPr>
        <w:t>about</w:t>
      </w:r>
      <w:r>
        <w:rPr>
          <w:spacing w:val="-6"/>
          <w:sz w:val="32"/>
        </w:rPr>
        <w:t xml:space="preserve"> </w:t>
      </w:r>
      <w:r>
        <w:rPr>
          <w:sz w:val="32"/>
        </w:rPr>
        <w:t>learning/activities</w:t>
      </w:r>
      <w:r>
        <w:rPr>
          <w:spacing w:val="-6"/>
          <w:sz w:val="32"/>
        </w:rPr>
        <w:t xml:space="preserve"> </w:t>
      </w:r>
      <w:r>
        <w:rPr>
          <w:sz w:val="32"/>
        </w:rPr>
        <w:t>at</w:t>
      </w:r>
      <w:r>
        <w:rPr>
          <w:spacing w:val="-6"/>
          <w:sz w:val="32"/>
        </w:rPr>
        <w:t xml:space="preserve"> </w:t>
      </w:r>
      <w:r>
        <w:rPr>
          <w:sz w:val="32"/>
        </w:rPr>
        <w:t>Fulwood,</w:t>
      </w:r>
      <w:r>
        <w:rPr>
          <w:spacing w:val="-5"/>
          <w:sz w:val="32"/>
        </w:rPr>
        <w:t xml:space="preserve"> </w:t>
      </w:r>
      <w:r>
        <w:rPr>
          <w:sz w:val="32"/>
        </w:rPr>
        <w:t>is</w:t>
      </w:r>
      <w:r>
        <w:rPr>
          <w:spacing w:val="-5"/>
          <w:sz w:val="32"/>
        </w:rPr>
        <w:t xml:space="preserve"> </w:t>
      </w:r>
      <w:r>
        <w:rPr>
          <w:sz w:val="32"/>
        </w:rPr>
        <w:t>there</w:t>
      </w:r>
      <w:r>
        <w:rPr>
          <w:spacing w:val="-6"/>
          <w:sz w:val="32"/>
        </w:rPr>
        <w:t xml:space="preserve"> </w:t>
      </w:r>
      <w:r>
        <w:rPr>
          <w:sz w:val="32"/>
        </w:rPr>
        <w:t>anything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you            </w:t>
        <w:tab/>
        <w:t>would like to see that currently isn’t taking place?</w:t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958850</wp:posOffset>
                </wp:positionH>
                <wp:positionV relativeFrom="paragraph">
                  <wp:posOffset>166370</wp:posOffset>
                </wp:positionV>
                <wp:extent cx="6069330" cy="2254885"/>
                <wp:effectExtent l="0" t="5715" r="0" b="508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2255040"/>
                        </a:xfrm>
                        <a:custGeom>
                          <a:avLst/>
                          <a:gdLst>
                            <a:gd name="textAreaLeft" fmla="*/ 0 w 3440880"/>
                            <a:gd name="textAreaRight" fmla="*/ 3441960 w 3440880"/>
                            <a:gd name="textAreaTop" fmla="*/ 0 h 1278360"/>
                            <a:gd name="textAreaBottom" fmla="*/ 1279440 h 1278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69330" h="2254885">
                              <a:moveTo>
                                <a:pt x="3034665" y="2254885"/>
                              </a:moveTo>
                              <a:lnTo>
                                <a:pt x="0" y="2254885"/>
                              </a:lnTo>
                              <a:lnTo>
                                <a:pt x="0" y="0"/>
                              </a:lnTo>
                              <a:lnTo>
                                <a:pt x="6069330" y="0"/>
                              </a:lnTo>
                              <a:lnTo>
                                <a:pt x="6069330" y="2254885"/>
                              </a:lnTo>
                              <a:lnTo>
                                <a:pt x="3034665" y="22548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92" w:after="0"/>
        <w:rPr/>
      </w:pPr>
      <w:r>
        <w:rPr/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080" w:leader="none"/>
          <w:tab w:val="left" w:pos="1240" w:leader="none"/>
          <w:tab w:val="left" w:pos="8224" w:leader="none"/>
          <w:tab w:val="left" w:pos="9409" w:leader="none"/>
        </w:tabs>
        <w:suppressAutoHyphens w:val="true"/>
        <w:bidi w:val="0"/>
        <w:spacing w:lineRule="auto" w:line="259" w:before="0" w:after="0"/>
        <w:ind w:hanging="624" w:left="1134" w:right="340"/>
        <w:jc w:val="left"/>
        <w:rPr>
          <w:sz w:val="32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church</w:t>
      </w:r>
      <w:r>
        <w:rPr>
          <w:spacing w:val="-4"/>
          <w:sz w:val="32"/>
        </w:rPr>
        <w:t xml:space="preserve"> </w:t>
      </w:r>
      <w:r>
        <w:rPr>
          <w:sz w:val="32"/>
        </w:rPr>
        <w:t>is</w:t>
      </w:r>
      <w:r>
        <w:rPr>
          <w:spacing w:val="-5"/>
          <w:sz w:val="32"/>
        </w:rPr>
        <w:t xml:space="preserve"> </w:t>
      </w:r>
      <w:r>
        <w:rPr>
          <w:sz w:val="32"/>
        </w:rPr>
        <w:t>looking</w:t>
      </w:r>
      <w:r>
        <w:rPr>
          <w:spacing w:val="-4"/>
          <w:sz w:val="32"/>
        </w:rPr>
        <w:t xml:space="preserve"> </w:t>
      </w:r>
      <w:r>
        <w:rPr>
          <w:sz w:val="32"/>
        </w:rPr>
        <w:t>at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possibility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putting</w:t>
      </w:r>
      <w:r>
        <w:rPr>
          <w:spacing w:val="-4"/>
          <w:sz w:val="32"/>
        </w:rPr>
        <w:t xml:space="preserve"> </w:t>
      </w:r>
      <w:r>
        <w:rPr>
          <w:sz w:val="32"/>
        </w:rPr>
        <w:t>on</w:t>
      </w:r>
      <w:r>
        <w:rPr>
          <w:spacing w:val="-4"/>
          <w:sz w:val="32"/>
        </w:rPr>
        <w:t xml:space="preserve"> </w:t>
      </w:r>
      <w:r>
        <w:rPr>
          <w:sz w:val="32"/>
        </w:rPr>
        <w:t>monthly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themed events with a faith focus, such as exploring faith through music/dance, exploring faith through art etc. Would this interest you    </w:t>
      </w:r>
      <w:r>
        <w:rPr>
          <w:spacing w:val="-4"/>
          <w:sz w:val="32"/>
        </w:rPr>
        <w:t xml:space="preserve">Yes   </w:t>
      </w:r>
      <w:r>
        <w:rPr>
          <w:spacing w:val="-6"/>
          <w:sz w:val="32"/>
        </w:rPr>
        <w:t>No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43" w:leader="none"/>
        </w:tabs>
        <w:suppressAutoHyphens w:val="true"/>
        <w:bidi w:val="0"/>
        <w:spacing w:lineRule="auto" w:line="240" w:before="297" w:after="0"/>
        <w:ind w:hanging="624" w:left="1134" w:right="0"/>
        <w:jc w:val="left"/>
        <w:rPr>
          <w:sz w:val="32"/>
        </w:rPr>
      </w:pPr>
      <w:r>
        <w:rPr>
          <w:sz w:val="32"/>
        </w:rPr>
        <w:t>Do</w:t>
      </w:r>
      <w:r>
        <w:rPr>
          <w:spacing w:val="-2"/>
          <w:sz w:val="32"/>
        </w:rPr>
        <w:t xml:space="preserve"> </w:t>
      </w:r>
      <w:r>
        <w:rPr>
          <w:sz w:val="32"/>
        </w:rPr>
        <w:t>you</w:t>
      </w:r>
      <w:r>
        <w:rPr>
          <w:spacing w:val="-1"/>
          <w:sz w:val="32"/>
        </w:rPr>
        <w:t xml:space="preserve"> </w:t>
      </w:r>
      <w:r>
        <w:rPr>
          <w:sz w:val="32"/>
        </w:rPr>
        <w:t>have</w:t>
      </w:r>
      <w:r>
        <w:rPr>
          <w:spacing w:val="-3"/>
          <w:sz w:val="32"/>
        </w:rPr>
        <w:t xml:space="preserve"> </w:t>
      </w:r>
      <w:r>
        <w:rPr>
          <w:sz w:val="32"/>
        </w:rPr>
        <w:t>any</w:t>
      </w:r>
      <w:r>
        <w:rPr>
          <w:spacing w:val="-1"/>
          <w:sz w:val="32"/>
        </w:rPr>
        <w:t xml:space="preserve"> </w:t>
      </w:r>
      <w:r>
        <w:rPr>
          <w:sz w:val="32"/>
        </w:rPr>
        <w:t>other</w:t>
      </w:r>
      <w:r>
        <w:rPr>
          <w:spacing w:val="-3"/>
          <w:sz w:val="32"/>
        </w:rPr>
        <w:t xml:space="preserve"> </w:t>
      </w:r>
      <w:r>
        <w:rPr>
          <w:sz w:val="32"/>
        </w:rPr>
        <w:t>suggestions</w:t>
      </w:r>
      <w:r>
        <w:rPr>
          <w:spacing w:val="-1"/>
          <w:sz w:val="32"/>
        </w:rPr>
        <w:t xml:space="preserve"> </w:t>
      </w:r>
      <w:r>
        <w:rPr>
          <w:sz w:val="32"/>
        </w:rPr>
        <w:t>for</w:t>
      </w:r>
      <w:r>
        <w:rPr>
          <w:spacing w:val="-2"/>
          <w:sz w:val="32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themed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 xml:space="preserve">event?  </w:t>
      </w:r>
    </w:p>
    <w:p>
      <w:pPr>
        <w:pStyle w:val="BodyText"/>
        <w:spacing w:before="6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635" distL="0" distR="0" simplePos="0" locked="0" layoutInCell="0" allowOverlap="1" relativeHeight="9">
                <wp:simplePos x="0" y="0"/>
                <wp:positionH relativeFrom="page">
                  <wp:posOffset>983615</wp:posOffset>
                </wp:positionH>
                <wp:positionV relativeFrom="paragraph">
                  <wp:posOffset>114300</wp:posOffset>
                </wp:positionV>
                <wp:extent cx="6053455" cy="2082165"/>
                <wp:effectExtent l="0" t="4445" r="0" b="3175"/>
                <wp:wrapTopAndBottom/>
                <wp:docPr id="8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00" cy="2082240"/>
                        </a:xfrm>
                        <a:custGeom>
                          <a:avLst/>
                          <a:gdLst>
                            <a:gd name="textAreaLeft" fmla="*/ 0 w 3431880"/>
                            <a:gd name="textAreaRight" fmla="*/ 3432960 w 3431880"/>
                            <a:gd name="textAreaTop" fmla="*/ 0 h 1180440"/>
                            <a:gd name="textAreaBottom" fmla="*/ 1181520 h 1180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53455" h="2082164">
                              <a:moveTo>
                                <a:pt x="3027045" y="2082164"/>
                              </a:moveTo>
                              <a:lnTo>
                                <a:pt x="0" y="2082164"/>
                              </a:lnTo>
                              <a:lnTo>
                                <a:pt x="0" y="0"/>
                              </a:lnTo>
                              <a:lnTo>
                                <a:pt x="6053455" y="0"/>
                              </a:lnTo>
                              <a:lnTo>
                                <a:pt x="6053455" y="2082164"/>
                              </a:lnTo>
                              <a:lnTo>
                                <a:pt x="3027045" y="2082164"/>
                              </a:lnTo>
                              <a:close/>
                            </a:path>
                          </a:pathLst>
                        </a:custGeom>
                        <a:noFill/>
                        <a:ln w="634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93" w:after="0"/>
        <w:rPr/>
      </w:pPr>
      <w:r>
        <w:rPr/>
      </w:r>
    </w:p>
    <w:p>
      <w:pPr>
        <w:pStyle w:val="Normal"/>
        <w:spacing w:lineRule="auto" w:line="259" w:before="0" w:after="0"/>
        <w:ind w:hanging="0" w:left="823" w:right="167"/>
        <w:jc w:val="left"/>
        <w:rPr>
          <w:i/>
          <w:i/>
          <w:sz w:val="32"/>
        </w:rPr>
      </w:pPr>
      <w:r>
        <w:rPr>
          <w:i/>
          <w:sz w:val="32"/>
        </w:rPr>
        <w:t>Thank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you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for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your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time.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Please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leave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completed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questionnaires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in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the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box by the hatch.</w:t>
      </w:r>
    </w:p>
    <w:p>
      <w:pPr>
        <w:pStyle w:val="BodyText"/>
        <w:spacing w:lineRule="auto" w:line="259" w:before="197" w:after="0"/>
        <w:ind w:left="823" w:right="167"/>
        <w:rPr/>
      </w:pPr>
      <w:r>
        <w:rPr/>
        <w:t>If</w:t>
      </w:r>
      <w:r>
        <w:rPr>
          <w:spacing w:val="-3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wish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contacted</w:t>
      </w:r>
      <w:r>
        <w:rPr>
          <w:spacing w:val="-3"/>
        </w:rPr>
        <w:t xml:space="preserve"> </w:t>
      </w:r>
      <w:r>
        <w:rPr/>
        <w:t>about</w:t>
      </w:r>
      <w:r>
        <w:rPr>
          <w:spacing w:val="-4"/>
        </w:rPr>
        <w:t xml:space="preserve"> </w:t>
      </w:r>
      <w:r>
        <w:rPr/>
        <w:t>your</w:t>
      </w:r>
      <w:r>
        <w:rPr>
          <w:spacing w:val="-3"/>
        </w:rPr>
        <w:t xml:space="preserve"> </w:t>
      </w:r>
      <w:r>
        <w:rPr/>
        <w:t>feedback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more</w:t>
      </w:r>
      <w:r>
        <w:rPr>
          <w:spacing w:val="-4"/>
        </w:rPr>
        <w:t xml:space="preserve"> </w:t>
      </w:r>
      <w:r>
        <w:rPr/>
        <w:t>detail,</w:t>
      </w:r>
      <w:r>
        <w:rPr>
          <w:spacing w:val="-3"/>
        </w:rPr>
        <w:t xml:space="preserve"> </w:t>
      </w:r>
      <w:r>
        <w:rPr/>
        <w:t>please</w:t>
      </w:r>
      <w:r>
        <w:rPr>
          <w:spacing w:val="-4"/>
        </w:rPr>
        <w:t xml:space="preserve"> </w:t>
      </w:r>
      <w:r>
        <w:rPr/>
        <w:t>leave your contact details below. Many thanks</w:t>
      </w:r>
    </w:p>
    <w:p>
      <w:pPr>
        <w:pStyle w:val="BodyText"/>
        <w:spacing w:before="197" w:after="0"/>
        <w:ind w:left="823" w:right="0"/>
        <w:rPr/>
      </w:pPr>
      <w:r>
        <w:rPr>
          <w:spacing w:val="-2"/>
        </w:rPr>
        <w:t>Name:</w:t>
      </w:r>
    </w:p>
    <w:p>
      <w:pPr>
        <w:pStyle w:val="BodyText"/>
        <w:spacing w:before="29" w:after="0"/>
        <w:ind w:left="823" w:right="0"/>
        <w:rPr/>
      </w:pPr>
      <w:r>
        <w:rPr/>
        <w:t>Contact</w:t>
      </w:r>
      <w:r>
        <w:rPr>
          <w:spacing w:val="-7"/>
        </w:rPr>
        <w:t xml:space="preserve"> </w:t>
      </w:r>
      <w:r>
        <w:rPr>
          <w:spacing w:val="-2"/>
        </w:rPr>
        <w:t>details:</w:t>
      </w:r>
    </w:p>
    <w:sectPr>
      <w:type w:val="nextPage"/>
      <w:pgSz w:w="11906" w:h="16838"/>
      <w:pgMar w:left="708" w:right="425" w:gutter="0" w:header="0" w:top="10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24" w:hanging="360"/>
      </w:pPr>
      <w:rPr>
        <w:sz w:val="32"/>
        <w:spacing w:val="0"/>
        <w:i w:val="false"/>
        <w:b w:val="false"/>
        <w:szCs w:val="32"/>
        <w:iCs w:val="false"/>
        <w:bCs w:val="false"/>
        <w:w w:val="100"/>
        <w:rFonts w:ascii="Times New Roman" w:hAnsi="Times New Roman"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5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0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5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01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6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7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76" w:after="0"/>
      <w:ind w:left="34"/>
      <w:jc w:val="center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823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7" w:after="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LibreOffice/25.2.5.2$Windows_X86_64 LibreOffice_project/03d19516eb2e1dd5d4ccd751a0d6f35f35e08022</Application>
  <AppVersion>15.0000</AppVersion>
  <Pages>4</Pages>
  <Words>538</Words>
  <Characters>2324</Characters>
  <CharactersWithSpaces>2774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2025-06-30T11:31:25Z</dcterms:created>
  <dc:creator>Laura Ayles</dc:creator>
  <dc:description/>
  <dc:language>en-GB</dc:language>
  <cp:lastModifiedBy/>
  <cp:lastPrinted>2025-08-19T23:00:39Z</cp:lastPrinted>
  <dcterms:modified xsi:type="dcterms:W3CDTF">2025-08-19T22:59:39Z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2025-06-27T00:00:00Z</vt:filetime>
  </property>
  <property fmtid="{D5CDD505-2E9C-101B-9397-08002B2CF9AE}" pid="5" name="Producer">
    <vt:lpwstr>LibreOffice 25.2.4.3 (X86_64) / LibreOffice Community</vt:lpwstr>
  </property>
</Properties>
</file>